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344" w:rsidRPr="00835583" w:rsidRDefault="00AC4344" w:rsidP="00AC43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 xml:space="preserve">          </w:t>
      </w:r>
      <w:r>
        <w:rPr>
          <w:noProof/>
          <w:sz w:val="28"/>
          <w:szCs w:val="28"/>
        </w:rPr>
        <w:drawing>
          <wp:inline distT="0" distB="0" distL="0" distR="0">
            <wp:extent cx="590550" cy="552450"/>
            <wp:effectExtent l="19050" t="0" r="0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344" w:rsidRDefault="00AC4344" w:rsidP="00AC43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ΕΛΛΗΝΙΚΗ ΔΗΜΟΚΡΑΤΙΑ</w:t>
      </w:r>
    </w:p>
    <w:p w:rsidR="00AC4344" w:rsidRPr="00AE571C" w:rsidRDefault="00AC4344" w:rsidP="00AC43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ΠΕΡΙΦΕΡΕΙΑ ΚΕΝΤΡΙΚΗΣ ΜΑΚΕΔΟΝΙΑΣ</w:t>
      </w:r>
    </w:p>
    <w:p w:rsidR="00AC4344" w:rsidRPr="00AE571C" w:rsidRDefault="00AC4344" w:rsidP="00AC43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ΝΟΜΟΣ ΠΙΕΡΙΑΣ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  <w:r w:rsidRPr="00EF2E0D">
        <w:rPr>
          <w:rFonts w:ascii="Arial" w:hAnsi="Arial" w:cs="Arial"/>
          <w:sz w:val="24"/>
          <w:szCs w:val="24"/>
        </w:rPr>
        <w:t>“</w:t>
      </w:r>
      <w:r w:rsidRPr="00AE571C">
        <w:rPr>
          <w:rFonts w:ascii="Arial" w:hAnsi="Arial" w:cs="Arial"/>
          <w:sz w:val="24"/>
          <w:szCs w:val="24"/>
        </w:rPr>
        <w:t>ΠΡΟΜΗΘΕΙΑ ΛΙΠΑΝΤΙΚΩΝ</w:t>
      </w:r>
    </w:p>
    <w:p w:rsidR="00AC4344" w:rsidRPr="00AE571C" w:rsidRDefault="00AC4344" w:rsidP="00AC43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571C">
        <w:rPr>
          <w:rFonts w:ascii="Arial" w:hAnsi="Arial" w:cs="Arial"/>
          <w:sz w:val="24"/>
          <w:szCs w:val="24"/>
        </w:rPr>
        <w:t xml:space="preserve">ΔΗΜΟΣ </w:t>
      </w:r>
      <w:r>
        <w:rPr>
          <w:rFonts w:ascii="Arial" w:hAnsi="Arial" w:cs="Arial"/>
          <w:sz w:val="24"/>
          <w:szCs w:val="24"/>
        </w:rPr>
        <w:t>ΠΥΔΝΑΣ-ΚΟΛΙΝΔΡΟΥ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ΔΗΜΟΥ ΠΥΔΝΑΣ-ΚΟΛΙΝΔΡΟΥ</w:t>
      </w:r>
    </w:p>
    <w:p w:rsidR="00AC4344" w:rsidRPr="00EF2E0D" w:rsidRDefault="00AC4344" w:rsidP="00AC4344">
      <w:pPr>
        <w:spacing w:after="0" w:line="240" w:lineRule="auto"/>
        <w:ind w:left="5040" w:hanging="28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ΕΤΟΥΣ 20</w:t>
      </w:r>
      <w:r w:rsidRPr="00FB1479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6</w:t>
      </w:r>
      <w:r w:rsidRPr="00EF2E0D">
        <w:rPr>
          <w:rFonts w:ascii="Arial" w:hAnsi="Arial" w:cs="Arial"/>
          <w:sz w:val="24"/>
          <w:szCs w:val="24"/>
        </w:rPr>
        <w:t>”</w:t>
      </w:r>
    </w:p>
    <w:p w:rsidR="00AC4344" w:rsidRPr="00AE571C" w:rsidRDefault="00AC4344" w:rsidP="00AC4344">
      <w:pPr>
        <w:spacing w:after="0" w:line="240" w:lineRule="auto"/>
        <w:ind w:left="5040" w:hanging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Αρ. </w:t>
      </w:r>
      <w:proofErr w:type="spellStart"/>
      <w:r>
        <w:rPr>
          <w:rFonts w:ascii="Arial" w:hAnsi="Arial" w:cs="Arial"/>
          <w:sz w:val="24"/>
          <w:szCs w:val="24"/>
        </w:rPr>
        <w:t>Μελ</w:t>
      </w:r>
      <w:proofErr w:type="spellEnd"/>
      <w:r>
        <w:rPr>
          <w:rFonts w:ascii="Arial" w:hAnsi="Arial" w:cs="Arial"/>
          <w:sz w:val="24"/>
          <w:szCs w:val="24"/>
        </w:rPr>
        <w:t>.: 20/2025</w:t>
      </w:r>
      <w:r>
        <w:rPr>
          <w:rFonts w:ascii="Arial" w:hAnsi="Arial" w:cs="Arial"/>
          <w:sz w:val="24"/>
          <w:szCs w:val="24"/>
        </w:rPr>
        <w:tab/>
        <w:t xml:space="preserve"> </w:t>
      </w:r>
    </w:p>
    <w:p w:rsidR="00AC4344" w:rsidRDefault="00AC4344" w:rsidP="00AC43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C4344" w:rsidRPr="00DE5CD5" w:rsidRDefault="00AC4344" w:rsidP="00AC43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ΕΝΤΥΠΟ ΟΙΚΟΝΟΜΙΚΗΣ ΠΡΟΣΦΟΡΑΣ</w:t>
      </w:r>
    </w:p>
    <w:p w:rsidR="00AC4344" w:rsidRPr="008C3C6E" w:rsidRDefault="00AC4344" w:rsidP="00AC43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513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3"/>
        <w:gridCol w:w="3363"/>
        <w:gridCol w:w="1669"/>
        <w:gridCol w:w="1536"/>
        <w:gridCol w:w="1546"/>
      </w:tblGrid>
      <w:tr w:rsidR="00AC4344" w:rsidRPr="00CE7D5E" w:rsidTr="00C07DD6">
        <w:trPr>
          <w:trHeight w:hRule="exact" w:val="835"/>
          <w:jc w:val="center"/>
        </w:trPr>
        <w:tc>
          <w:tcPr>
            <w:tcW w:w="5000" w:type="pct"/>
            <w:gridSpan w:val="5"/>
            <w:vAlign w:val="center"/>
          </w:tcPr>
          <w:p w:rsidR="00AC4344" w:rsidRPr="00CE7D5E" w:rsidRDefault="00AC4344" w:rsidP="00C07D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ΛΙΠΑΝΤΙΚΑ </w:t>
            </w:r>
          </w:p>
        </w:tc>
      </w:tr>
      <w:tr w:rsidR="00AC4344" w:rsidRPr="00CE7D5E" w:rsidTr="00C07DD6">
        <w:trPr>
          <w:trHeight w:hRule="exact" w:val="835"/>
          <w:jc w:val="center"/>
        </w:trPr>
        <w:tc>
          <w:tcPr>
            <w:tcW w:w="367" w:type="pct"/>
            <w:vAlign w:val="center"/>
          </w:tcPr>
          <w:p w:rsidR="00AC4344" w:rsidRPr="00CE7D5E" w:rsidRDefault="00AC4344" w:rsidP="00C07D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7D5E">
              <w:rPr>
                <w:rFonts w:ascii="Arial" w:hAnsi="Arial" w:cs="Arial"/>
                <w:b/>
                <w:sz w:val="24"/>
                <w:szCs w:val="24"/>
              </w:rPr>
              <w:t>Α/Α</w:t>
            </w:r>
          </w:p>
        </w:tc>
        <w:tc>
          <w:tcPr>
            <w:tcW w:w="1920" w:type="pct"/>
            <w:vAlign w:val="center"/>
          </w:tcPr>
          <w:p w:rsidR="00AC4344" w:rsidRPr="00CE7D5E" w:rsidRDefault="00AC4344" w:rsidP="00C07D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7D5E">
              <w:rPr>
                <w:rFonts w:ascii="Arial" w:hAnsi="Arial" w:cs="Arial"/>
                <w:b/>
                <w:sz w:val="24"/>
                <w:szCs w:val="24"/>
              </w:rPr>
              <w:t>ΕΙΔΟΣ ΛΙΠΑΝΤΙΚΟΥ</w:t>
            </w:r>
          </w:p>
        </w:tc>
        <w:tc>
          <w:tcPr>
            <w:tcW w:w="953" w:type="pct"/>
            <w:vAlign w:val="center"/>
          </w:tcPr>
          <w:p w:rsidR="00AC4344" w:rsidRPr="00CE7D5E" w:rsidRDefault="00AC4344" w:rsidP="00C07D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CE7D5E">
              <w:rPr>
                <w:rFonts w:ascii="Arial" w:hAnsi="Arial" w:cs="Arial"/>
                <w:b/>
                <w:sz w:val="24"/>
                <w:szCs w:val="24"/>
              </w:rPr>
              <w:t>Προυπολ</w:t>
            </w:r>
            <w:proofErr w:type="spellEnd"/>
            <w:r w:rsidRPr="00CE7D5E">
              <w:rPr>
                <w:rFonts w:ascii="Arial" w:hAnsi="Arial" w:cs="Arial"/>
                <w:b/>
                <w:sz w:val="24"/>
                <w:szCs w:val="24"/>
              </w:rPr>
              <w:t>/νη ποσότητα σε λίτρα</w:t>
            </w:r>
          </w:p>
        </w:tc>
        <w:tc>
          <w:tcPr>
            <w:tcW w:w="877" w:type="pct"/>
          </w:tcPr>
          <w:p w:rsidR="00AC4344" w:rsidRPr="00CE7D5E" w:rsidRDefault="00AC4344" w:rsidP="00C07D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7D5E">
              <w:rPr>
                <w:rFonts w:ascii="Arial" w:hAnsi="Arial" w:cs="Arial"/>
                <w:b/>
                <w:sz w:val="24"/>
                <w:szCs w:val="24"/>
              </w:rPr>
              <w:t>Τιμή Μονάδος χωρίς ΦΠΑ</w:t>
            </w:r>
          </w:p>
        </w:tc>
        <w:tc>
          <w:tcPr>
            <w:tcW w:w="883" w:type="pct"/>
          </w:tcPr>
          <w:p w:rsidR="00AC4344" w:rsidRPr="00CE7D5E" w:rsidRDefault="00AC4344" w:rsidP="00C07D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7D5E">
              <w:rPr>
                <w:rFonts w:ascii="Arial" w:hAnsi="Arial" w:cs="Arial"/>
                <w:b/>
                <w:sz w:val="24"/>
                <w:szCs w:val="24"/>
              </w:rPr>
              <w:t>Σύνολο</w:t>
            </w:r>
          </w:p>
        </w:tc>
      </w:tr>
      <w:tr w:rsidR="00AC4344" w:rsidRPr="002506F4" w:rsidTr="00C07DD6">
        <w:trPr>
          <w:trHeight w:hRule="exact" w:val="284"/>
          <w:jc w:val="center"/>
        </w:trPr>
        <w:tc>
          <w:tcPr>
            <w:tcW w:w="367" w:type="pct"/>
          </w:tcPr>
          <w:p w:rsidR="00AC4344" w:rsidRPr="00F00141" w:rsidRDefault="00AC4344" w:rsidP="00C07D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00141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1920" w:type="pct"/>
          </w:tcPr>
          <w:p w:rsidR="00AC4344" w:rsidRPr="00F00141" w:rsidRDefault="00AC4344" w:rsidP="00C07D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00141">
              <w:rPr>
                <w:rFonts w:ascii="Arial" w:hAnsi="Arial" w:cs="Arial"/>
                <w:sz w:val="24"/>
                <w:szCs w:val="24"/>
              </w:rPr>
              <w:t xml:space="preserve">15W-40 </w:t>
            </w:r>
          </w:p>
        </w:tc>
        <w:tc>
          <w:tcPr>
            <w:tcW w:w="953" w:type="pct"/>
          </w:tcPr>
          <w:p w:rsidR="00AC4344" w:rsidRPr="00F00141" w:rsidRDefault="00AC4344" w:rsidP="00C07D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877" w:type="pct"/>
          </w:tcPr>
          <w:p w:rsidR="00AC4344" w:rsidRPr="00CE7D5E" w:rsidRDefault="00AC4344" w:rsidP="00C07DD6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83" w:type="pct"/>
            <w:vAlign w:val="bottom"/>
          </w:tcPr>
          <w:p w:rsidR="00AC4344" w:rsidRPr="00CE7D5E" w:rsidRDefault="00AC4344" w:rsidP="00C07DD6">
            <w:pPr>
              <w:pStyle w:val="Default"/>
              <w:jc w:val="right"/>
              <w:rPr>
                <w:color w:val="auto"/>
              </w:rPr>
            </w:pPr>
          </w:p>
        </w:tc>
      </w:tr>
      <w:tr w:rsidR="00AC4344" w:rsidRPr="002506F4" w:rsidTr="00C07DD6">
        <w:trPr>
          <w:trHeight w:hRule="exact" w:val="284"/>
          <w:jc w:val="center"/>
        </w:trPr>
        <w:tc>
          <w:tcPr>
            <w:tcW w:w="367" w:type="pct"/>
          </w:tcPr>
          <w:p w:rsidR="00AC4344" w:rsidRPr="00F00141" w:rsidRDefault="00AC4344" w:rsidP="00C07D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00141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1920" w:type="pct"/>
          </w:tcPr>
          <w:p w:rsidR="00AC4344" w:rsidRPr="00F00141" w:rsidRDefault="00AC4344" w:rsidP="00C07D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00141">
              <w:rPr>
                <w:rFonts w:ascii="Arial" w:hAnsi="Arial" w:cs="Arial"/>
                <w:sz w:val="24"/>
                <w:szCs w:val="24"/>
              </w:rPr>
              <w:t xml:space="preserve">20W-50 </w:t>
            </w:r>
          </w:p>
        </w:tc>
        <w:tc>
          <w:tcPr>
            <w:tcW w:w="953" w:type="pct"/>
          </w:tcPr>
          <w:p w:rsidR="00AC4344" w:rsidRPr="00F00141" w:rsidRDefault="00AC4344" w:rsidP="00C07D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877" w:type="pct"/>
          </w:tcPr>
          <w:p w:rsidR="00AC4344" w:rsidRPr="00CE7D5E" w:rsidRDefault="00AC4344" w:rsidP="00C07DD6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83" w:type="pct"/>
            <w:vAlign w:val="bottom"/>
          </w:tcPr>
          <w:p w:rsidR="00AC4344" w:rsidRPr="00CE7D5E" w:rsidRDefault="00AC4344" w:rsidP="00C07DD6">
            <w:pPr>
              <w:pStyle w:val="Default"/>
              <w:jc w:val="right"/>
              <w:rPr>
                <w:color w:val="auto"/>
              </w:rPr>
            </w:pPr>
          </w:p>
        </w:tc>
      </w:tr>
      <w:tr w:rsidR="00AC4344" w:rsidRPr="002506F4" w:rsidTr="00C07DD6">
        <w:trPr>
          <w:trHeight w:hRule="exact" w:val="284"/>
          <w:jc w:val="center"/>
        </w:trPr>
        <w:tc>
          <w:tcPr>
            <w:tcW w:w="367" w:type="pct"/>
          </w:tcPr>
          <w:p w:rsidR="00AC4344" w:rsidRPr="00F00141" w:rsidRDefault="00AC4344" w:rsidP="00C07D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00141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920" w:type="pct"/>
          </w:tcPr>
          <w:p w:rsidR="00AC4344" w:rsidRPr="00F00141" w:rsidRDefault="00AC4344" w:rsidP="00C07D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00141">
              <w:rPr>
                <w:rFonts w:ascii="Arial" w:hAnsi="Arial" w:cs="Arial"/>
                <w:sz w:val="24"/>
                <w:szCs w:val="24"/>
              </w:rPr>
              <w:t>10W-40</w:t>
            </w:r>
          </w:p>
        </w:tc>
        <w:tc>
          <w:tcPr>
            <w:tcW w:w="953" w:type="pct"/>
          </w:tcPr>
          <w:p w:rsidR="00AC4344" w:rsidRPr="00F00141" w:rsidRDefault="00AC4344" w:rsidP="00C07D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77" w:type="pct"/>
          </w:tcPr>
          <w:p w:rsidR="00AC4344" w:rsidRPr="006342C4" w:rsidRDefault="00AC4344" w:rsidP="00C07DD6">
            <w:pPr>
              <w:pStyle w:val="Default"/>
              <w:jc w:val="center"/>
              <w:rPr>
                <w:color w:val="auto"/>
                <w:lang w:val="en-US"/>
              </w:rPr>
            </w:pPr>
          </w:p>
        </w:tc>
        <w:tc>
          <w:tcPr>
            <w:tcW w:w="883" w:type="pct"/>
            <w:vAlign w:val="bottom"/>
          </w:tcPr>
          <w:p w:rsidR="00AC4344" w:rsidRPr="006342C4" w:rsidRDefault="00AC4344" w:rsidP="00C07DD6">
            <w:pPr>
              <w:pStyle w:val="Default"/>
              <w:jc w:val="right"/>
              <w:rPr>
                <w:color w:val="auto"/>
                <w:lang w:val="en-US"/>
              </w:rPr>
            </w:pPr>
          </w:p>
        </w:tc>
      </w:tr>
      <w:tr w:rsidR="00AC4344" w:rsidRPr="00C84381" w:rsidTr="00C07DD6">
        <w:trPr>
          <w:trHeight w:hRule="exact" w:val="284"/>
          <w:jc w:val="center"/>
        </w:trPr>
        <w:tc>
          <w:tcPr>
            <w:tcW w:w="367" w:type="pct"/>
          </w:tcPr>
          <w:p w:rsidR="00AC4344" w:rsidRPr="00F00141" w:rsidRDefault="00AC4344" w:rsidP="00C07D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00141">
              <w:rPr>
                <w:rFonts w:ascii="Arial" w:hAnsi="Arial" w:cs="Arial"/>
                <w:sz w:val="24"/>
                <w:szCs w:val="24"/>
              </w:rPr>
              <w:t xml:space="preserve">4. </w:t>
            </w:r>
          </w:p>
        </w:tc>
        <w:tc>
          <w:tcPr>
            <w:tcW w:w="1920" w:type="pct"/>
          </w:tcPr>
          <w:p w:rsidR="00AC4344" w:rsidRPr="00F00141" w:rsidRDefault="00AC4344" w:rsidP="00C07D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00141">
              <w:rPr>
                <w:rFonts w:ascii="Arial" w:hAnsi="Arial" w:cs="Arial"/>
                <w:sz w:val="24"/>
                <w:szCs w:val="24"/>
              </w:rPr>
              <w:t>Βαλβολίνη</w:t>
            </w:r>
            <w:proofErr w:type="spellEnd"/>
            <w:r w:rsidRPr="00F00141">
              <w:rPr>
                <w:rFonts w:ascii="Arial" w:hAnsi="Arial" w:cs="Arial"/>
                <w:sz w:val="24"/>
                <w:szCs w:val="24"/>
              </w:rPr>
              <w:t xml:space="preserve"> 80 90 </w:t>
            </w:r>
          </w:p>
        </w:tc>
        <w:tc>
          <w:tcPr>
            <w:tcW w:w="953" w:type="pct"/>
          </w:tcPr>
          <w:p w:rsidR="00AC4344" w:rsidRPr="00F00141" w:rsidRDefault="00AC4344" w:rsidP="00C07D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77" w:type="pct"/>
          </w:tcPr>
          <w:p w:rsidR="00AC4344" w:rsidRPr="00CE7D5E" w:rsidRDefault="00AC4344" w:rsidP="00C07DD6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83" w:type="pct"/>
            <w:vAlign w:val="bottom"/>
          </w:tcPr>
          <w:p w:rsidR="00AC4344" w:rsidRPr="00C84381" w:rsidRDefault="00AC4344" w:rsidP="00C07DD6">
            <w:pPr>
              <w:pStyle w:val="Default"/>
              <w:jc w:val="right"/>
              <w:rPr>
                <w:color w:val="auto"/>
                <w:lang w:val="en-US"/>
              </w:rPr>
            </w:pPr>
          </w:p>
        </w:tc>
      </w:tr>
      <w:tr w:rsidR="00AC4344" w:rsidRPr="00C84381" w:rsidTr="00C07DD6">
        <w:trPr>
          <w:trHeight w:hRule="exact" w:val="284"/>
          <w:jc w:val="center"/>
        </w:trPr>
        <w:tc>
          <w:tcPr>
            <w:tcW w:w="367" w:type="pct"/>
          </w:tcPr>
          <w:p w:rsidR="00AC4344" w:rsidRPr="00F00141" w:rsidRDefault="00AC4344" w:rsidP="00C07D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00141">
              <w:rPr>
                <w:rFonts w:ascii="Arial" w:hAnsi="Arial" w:cs="Arial"/>
                <w:sz w:val="24"/>
                <w:szCs w:val="24"/>
              </w:rPr>
              <w:t xml:space="preserve">5. </w:t>
            </w:r>
          </w:p>
        </w:tc>
        <w:tc>
          <w:tcPr>
            <w:tcW w:w="1920" w:type="pct"/>
          </w:tcPr>
          <w:p w:rsidR="00AC4344" w:rsidRPr="00F00141" w:rsidRDefault="00AC4344" w:rsidP="00C07D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00141">
              <w:rPr>
                <w:rFonts w:ascii="Arial" w:hAnsi="Arial" w:cs="Arial"/>
                <w:sz w:val="24"/>
                <w:szCs w:val="24"/>
              </w:rPr>
              <w:t>Γράσο</w:t>
            </w:r>
          </w:p>
        </w:tc>
        <w:tc>
          <w:tcPr>
            <w:tcW w:w="953" w:type="pct"/>
          </w:tcPr>
          <w:p w:rsidR="00AC4344" w:rsidRPr="00F00141" w:rsidRDefault="00AC4344" w:rsidP="00C07D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77" w:type="pct"/>
          </w:tcPr>
          <w:p w:rsidR="00AC4344" w:rsidRPr="00C84381" w:rsidRDefault="00AC4344" w:rsidP="00C07DD6">
            <w:pPr>
              <w:pStyle w:val="Default"/>
              <w:jc w:val="center"/>
              <w:rPr>
                <w:color w:val="auto"/>
                <w:lang w:val="en-US"/>
              </w:rPr>
            </w:pPr>
          </w:p>
        </w:tc>
        <w:tc>
          <w:tcPr>
            <w:tcW w:w="883" w:type="pct"/>
            <w:vAlign w:val="bottom"/>
          </w:tcPr>
          <w:p w:rsidR="00AC4344" w:rsidRPr="00C84381" w:rsidRDefault="00AC4344" w:rsidP="00C07DD6">
            <w:pPr>
              <w:pStyle w:val="Default"/>
              <w:jc w:val="right"/>
              <w:rPr>
                <w:color w:val="auto"/>
                <w:lang w:val="en-US"/>
              </w:rPr>
            </w:pPr>
          </w:p>
        </w:tc>
      </w:tr>
      <w:tr w:rsidR="00AC4344" w:rsidRPr="00CE7D5E" w:rsidTr="00C07DD6">
        <w:trPr>
          <w:trHeight w:hRule="exact" w:val="284"/>
          <w:jc w:val="center"/>
        </w:trPr>
        <w:tc>
          <w:tcPr>
            <w:tcW w:w="367" w:type="pct"/>
          </w:tcPr>
          <w:p w:rsidR="00AC4344" w:rsidRPr="00F00141" w:rsidRDefault="00AC4344" w:rsidP="00C07D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00141">
              <w:rPr>
                <w:rFonts w:ascii="Arial" w:hAnsi="Arial" w:cs="Arial"/>
                <w:sz w:val="24"/>
                <w:szCs w:val="24"/>
              </w:rPr>
              <w:t xml:space="preserve">6. </w:t>
            </w:r>
          </w:p>
        </w:tc>
        <w:tc>
          <w:tcPr>
            <w:tcW w:w="1920" w:type="pct"/>
          </w:tcPr>
          <w:p w:rsidR="00AC4344" w:rsidRPr="00F00141" w:rsidRDefault="00AC4344" w:rsidP="00C07D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00141">
              <w:rPr>
                <w:rFonts w:ascii="Arial" w:hAnsi="Arial" w:cs="Arial"/>
                <w:sz w:val="24"/>
                <w:szCs w:val="24"/>
              </w:rPr>
              <w:t>SAE 10W</w:t>
            </w:r>
          </w:p>
        </w:tc>
        <w:tc>
          <w:tcPr>
            <w:tcW w:w="953" w:type="pct"/>
          </w:tcPr>
          <w:p w:rsidR="00AC4344" w:rsidRPr="00F00141" w:rsidRDefault="00AC4344" w:rsidP="00C07D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877" w:type="pct"/>
          </w:tcPr>
          <w:p w:rsidR="00AC4344" w:rsidRPr="002D5B6F" w:rsidRDefault="00AC4344" w:rsidP="00C07DD6">
            <w:pPr>
              <w:pStyle w:val="Default"/>
              <w:jc w:val="center"/>
              <w:rPr>
                <w:color w:val="auto"/>
                <w:lang w:val="en-US"/>
              </w:rPr>
            </w:pPr>
          </w:p>
        </w:tc>
        <w:tc>
          <w:tcPr>
            <w:tcW w:w="883" w:type="pct"/>
            <w:vAlign w:val="bottom"/>
          </w:tcPr>
          <w:p w:rsidR="00AC4344" w:rsidRPr="002D5B6F" w:rsidRDefault="00AC4344" w:rsidP="00C07DD6">
            <w:pPr>
              <w:pStyle w:val="Default"/>
              <w:jc w:val="right"/>
              <w:rPr>
                <w:color w:val="auto"/>
                <w:lang w:val="en-US"/>
              </w:rPr>
            </w:pPr>
          </w:p>
        </w:tc>
      </w:tr>
      <w:tr w:rsidR="00AC4344" w:rsidRPr="00CE7D5E" w:rsidTr="00C07DD6">
        <w:trPr>
          <w:trHeight w:hRule="exact" w:val="284"/>
          <w:jc w:val="center"/>
        </w:trPr>
        <w:tc>
          <w:tcPr>
            <w:tcW w:w="367" w:type="pct"/>
          </w:tcPr>
          <w:p w:rsidR="00AC4344" w:rsidRPr="00F00141" w:rsidRDefault="00AC4344" w:rsidP="00C07D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00141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920" w:type="pct"/>
          </w:tcPr>
          <w:p w:rsidR="00AC4344" w:rsidRPr="00F00141" w:rsidRDefault="00AC4344" w:rsidP="00C07D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00141">
              <w:rPr>
                <w:rFonts w:ascii="Arial" w:hAnsi="Arial" w:cs="Arial"/>
                <w:sz w:val="24"/>
                <w:szCs w:val="24"/>
              </w:rPr>
              <w:t>SAE 30W</w:t>
            </w:r>
          </w:p>
        </w:tc>
        <w:tc>
          <w:tcPr>
            <w:tcW w:w="953" w:type="pct"/>
          </w:tcPr>
          <w:p w:rsidR="00AC4344" w:rsidRPr="00F00141" w:rsidRDefault="00AC4344" w:rsidP="00C07D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877" w:type="pct"/>
          </w:tcPr>
          <w:p w:rsidR="00AC4344" w:rsidRPr="002D5B6F" w:rsidRDefault="00AC4344" w:rsidP="00C07DD6">
            <w:pPr>
              <w:pStyle w:val="Default"/>
              <w:jc w:val="center"/>
              <w:rPr>
                <w:color w:val="auto"/>
                <w:lang w:val="en-US"/>
              </w:rPr>
            </w:pPr>
          </w:p>
        </w:tc>
        <w:tc>
          <w:tcPr>
            <w:tcW w:w="883" w:type="pct"/>
            <w:vAlign w:val="bottom"/>
          </w:tcPr>
          <w:p w:rsidR="00AC4344" w:rsidRDefault="00AC4344" w:rsidP="00C07DD6">
            <w:pPr>
              <w:pStyle w:val="Default"/>
              <w:jc w:val="right"/>
              <w:rPr>
                <w:color w:val="auto"/>
                <w:lang w:val="en-US"/>
              </w:rPr>
            </w:pPr>
          </w:p>
        </w:tc>
      </w:tr>
      <w:tr w:rsidR="00AC4344" w:rsidRPr="00CE7D5E" w:rsidTr="00C07DD6">
        <w:trPr>
          <w:trHeight w:hRule="exact" w:val="284"/>
          <w:jc w:val="center"/>
        </w:trPr>
        <w:tc>
          <w:tcPr>
            <w:tcW w:w="367" w:type="pct"/>
          </w:tcPr>
          <w:p w:rsidR="00AC4344" w:rsidRPr="00F00141" w:rsidRDefault="00AC4344" w:rsidP="00C07D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00141">
              <w:rPr>
                <w:rFonts w:ascii="Arial" w:hAnsi="Arial" w:cs="Arial"/>
                <w:sz w:val="24"/>
                <w:szCs w:val="24"/>
              </w:rPr>
              <w:t xml:space="preserve">8. </w:t>
            </w:r>
          </w:p>
        </w:tc>
        <w:tc>
          <w:tcPr>
            <w:tcW w:w="1920" w:type="pct"/>
          </w:tcPr>
          <w:p w:rsidR="00AC4344" w:rsidRPr="00F00141" w:rsidRDefault="00AC4344" w:rsidP="00C07D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00141">
              <w:rPr>
                <w:rFonts w:ascii="Arial" w:hAnsi="Arial" w:cs="Arial"/>
                <w:sz w:val="24"/>
                <w:szCs w:val="24"/>
              </w:rPr>
              <w:t xml:space="preserve">S 68 </w:t>
            </w:r>
          </w:p>
        </w:tc>
        <w:tc>
          <w:tcPr>
            <w:tcW w:w="953" w:type="pct"/>
          </w:tcPr>
          <w:p w:rsidR="00AC4344" w:rsidRPr="00F00141" w:rsidRDefault="00AC4344" w:rsidP="00C07D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877" w:type="pct"/>
          </w:tcPr>
          <w:p w:rsidR="00AC4344" w:rsidRPr="002D5B6F" w:rsidRDefault="00AC4344" w:rsidP="00C07DD6">
            <w:pPr>
              <w:pStyle w:val="Default"/>
              <w:jc w:val="center"/>
              <w:rPr>
                <w:color w:val="auto"/>
                <w:lang w:val="en-US"/>
              </w:rPr>
            </w:pPr>
          </w:p>
        </w:tc>
        <w:tc>
          <w:tcPr>
            <w:tcW w:w="883" w:type="pct"/>
            <w:vAlign w:val="bottom"/>
          </w:tcPr>
          <w:p w:rsidR="00AC4344" w:rsidRPr="002D5B6F" w:rsidRDefault="00AC4344" w:rsidP="00C07DD6">
            <w:pPr>
              <w:pStyle w:val="Default"/>
              <w:jc w:val="right"/>
              <w:rPr>
                <w:color w:val="auto"/>
                <w:lang w:val="en-US"/>
              </w:rPr>
            </w:pPr>
          </w:p>
        </w:tc>
      </w:tr>
      <w:tr w:rsidR="00AC4344" w:rsidRPr="00CE7D5E" w:rsidTr="00C07DD6">
        <w:trPr>
          <w:trHeight w:hRule="exact" w:val="284"/>
          <w:jc w:val="center"/>
        </w:trPr>
        <w:tc>
          <w:tcPr>
            <w:tcW w:w="367" w:type="pct"/>
          </w:tcPr>
          <w:p w:rsidR="00AC4344" w:rsidRPr="00867E1E" w:rsidRDefault="00AC4344" w:rsidP="00C07DD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7E1E">
              <w:rPr>
                <w:rFonts w:ascii="Arial" w:hAnsi="Arial" w:cs="Arial"/>
                <w:sz w:val="24"/>
                <w:szCs w:val="24"/>
                <w:lang w:val="en-US"/>
              </w:rPr>
              <w:t xml:space="preserve">9. </w:t>
            </w:r>
          </w:p>
        </w:tc>
        <w:tc>
          <w:tcPr>
            <w:tcW w:w="1920" w:type="pct"/>
          </w:tcPr>
          <w:p w:rsidR="00AC4344" w:rsidRPr="00867E1E" w:rsidRDefault="00AC4344" w:rsidP="00C07DD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7E1E">
              <w:rPr>
                <w:rFonts w:ascii="Arial" w:hAnsi="Arial" w:cs="Arial"/>
                <w:sz w:val="24"/>
                <w:szCs w:val="24"/>
                <w:lang w:val="en-US"/>
              </w:rPr>
              <w:t xml:space="preserve">S 46 </w:t>
            </w:r>
          </w:p>
        </w:tc>
        <w:tc>
          <w:tcPr>
            <w:tcW w:w="953" w:type="pct"/>
          </w:tcPr>
          <w:p w:rsidR="00AC4344" w:rsidRPr="00867E1E" w:rsidRDefault="00AC4344" w:rsidP="00C07D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67E1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320</w:t>
            </w:r>
          </w:p>
        </w:tc>
        <w:tc>
          <w:tcPr>
            <w:tcW w:w="877" w:type="pct"/>
          </w:tcPr>
          <w:p w:rsidR="00AC4344" w:rsidRPr="00666369" w:rsidRDefault="00AC4344" w:rsidP="00C07DD6">
            <w:pPr>
              <w:pStyle w:val="Default"/>
              <w:jc w:val="center"/>
              <w:rPr>
                <w:color w:val="auto"/>
                <w:lang w:val="en-US"/>
              </w:rPr>
            </w:pPr>
          </w:p>
        </w:tc>
        <w:tc>
          <w:tcPr>
            <w:tcW w:w="883" w:type="pct"/>
            <w:vAlign w:val="bottom"/>
          </w:tcPr>
          <w:p w:rsidR="00AC4344" w:rsidRPr="00666369" w:rsidRDefault="00AC4344" w:rsidP="00C07DD6">
            <w:pPr>
              <w:pStyle w:val="Default"/>
              <w:jc w:val="right"/>
              <w:rPr>
                <w:color w:val="auto"/>
                <w:lang w:val="en-US"/>
              </w:rPr>
            </w:pPr>
          </w:p>
        </w:tc>
      </w:tr>
      <w:tr w:rsidR="00AC4344" w:rsidRPr="00CE7D5E" w:rsidTr="00C07DD6">
        <w:trPr>
          <w:trHeight w:hRule="exact" w:val="284"/>
          <w:jc w:val="center"/>
        </w:trPr>
        <w:tc>
          <w:tcPr>
            <w:tcW w:w="367" w:type="pct"/>
          </w:tcPr>
          <w:p w:rsidR="00AC4344" w:rsidRPr="00867E1E" w:rsidRDefault="00AC4344" w:rsidP="00C07DD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7E1E">
              <w:rPr>
                <w:rFonts w:ascii="Arial" w:hAnsi="Arial" w:cs="Arial"/>
                <w:sz w:val="24"/>
                <w:szCs w:val="24"/>
                <w:lang w:val="en-US"/>
              </w:rPr>
              <w:t xml:space="preserve">10. </w:t>
            </w:r>
          </w:p>
        </w:tc>
        <w:tc>
          <w:tcPr>
            <w:tcW w:w="1920" w:type="pct"/>
          </w:tcPr>
          <w:p w:rsidR="00AC4344" w:rsidRPr="00867E1E" w:rsidRDefault="00AC4344" w:rsidP="00C07DD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7E1E">
              <w:rPr>
                <w:rFonts w:ascii="Arial" w:hAnsi="Arial" w:cs="Arial"/>
                <w:sz w:val="24"/>
                <w:szCs w:val="24"/>
                <w:lang w:val="en-US"/>
              </w:rPr>
              <w:t xml:space="preserve">ATF </w:t>
            </w:r>
          </w:p>
        </w:tc>
        <w:tc>
          <w:tcPr>
            <w:tcW w:w="953" w:type="pct"/>
          </w:tcPr>
          <w:p w:rsidR="00AC4344" w:rsidRPr="00867E1E" w:rsidRDefault="00AC4344" w:rsidP="00C07D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67E1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150</w:t>
            </w:r>
          </w:p>
        </w:tc>
        <w:tc>
          <w:tcPr>
            <w:tcW w:w="877" w:type="pct"/>
          </w:tcPr>
          <w:p w:rsidR="00AC4344" w:rsidRPr="00666369" w:rsidRDefault="00AC4344" w:rsidP="00C07DD6">
            <w:pPr>
              <w:pStyle w:val="Default"/>
              <w:jc w:val="center"/>
              <w:rPr>
                <w:color w:val="auto"/>
                <w:lang w:val="en-US"/>
              </w:rPr>
            </w:pPr>
          </w:p>
        </w:tc>
        <w:tc>
          <w:tcPr>
            <w:tcW w:w="883" w:type="pct"/>
            <w:vAlign w:val="bottom"/>
          </w:tcPr>
          <w:p w:rsidR="00AC4344" w:rsidRPr="00666369" w:rsidRDefault="00AC4344" w:rsidP="00C07DD6">
            <w:pPr>
              <w:pStyle w:val="Default"/>
              <w:jc w:val="right"/>
              <w:rPr>
                <w:color w:val="auto"/>
                <w:lang w:val="en-US"/>
              </w:rPr>
            </w:pPr>
          </w:p>
        </w:tc>
      </w:tr>
      <w:tr w:rsidR="00AC4344" w:rsidRPr="00CE7D5E" w:rsidTr="00C07DD6">
        <w:trPr>
          <w:trHeight w:hRule="exact" w:val="284"/>
          <w:jc w:val="center"/>
        </w:trPr>
        <w:tc>
          <w:tcPr>
            <w:tcW w:w="367" w:type="pct"/>
          </w:tcPr>
          <w:p w:rsidR="00AC4344" w:rsidRPr="00867E1E" w:rsidRDefault="00AC4344" w:rsidP="00C07DD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7E1E">
              <w:rPr>
                <w:rFonts w:ascii="Arial" w:hAnsi="Arial" w:cs="Arial"/>
                <w:sz w:val="24"/>
                <w:szCs w:val="24"/>
                <w:lang w:val="en-US"/>
              </w:rPr>
              <w:t xml:space="preserve">11. </w:t>
            </w:r>
          </w:p>
        </w:tc>
        <w:tc>
          <w:tcPr>
            <w:tcW w:w="1920" w:type="pct"/>
          </w:tcPr>
          <w:p w:rsidR="00AC4344" w:rsidRPr="00867E1E" w:rsidRDefault="00AC4344" w:rsidP="00C07DD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7E1E">
              <w:rPr>
                <w:rFonts w:ascii="Arial" w:hAnsi="Arial" w:cs="Arial"/>
                <w:sz w:val="24"/>
                <w:szCs w:val="24"/>
                <w:lang w:val="en-US"/>
              </w:rPr>
              <w:t xml:space="preserve">AD BLUE </w:t>
            </w:r>
          </w:p>
        </w:tc>
        <w:tc>
          <w:tcPr>
            <w:tcW w:w="953" w:type="pct"/>
          </w:tcPr>
          <w:p w:rsidR="00AC4344" w:rsidRPr="0065577A" w:rsidRDefault="00AC4344" w:rsidP="00C07D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877" w:type="pct"/>
          </w:tcPr>
          <w:p w:rsidR="00AC4344" w:rsidRPr="00666369" w:rsidRDefault="00AC4344" w:rsidP="00C07DD6">
            <w:pPr>
              <w:pStyle w:val="Default"/>
              <w:jc w:val="center"/>
              <w:rPr>
                <w:color w:val="auto"/>
                <w:lang w:val="en-US"/>
              </w:rPr>
            </w:pPr>
          </w:p>
        </w:tc>
        <w:tc>
          <w:tcPr>
            <w:tcW w:w="883" w:type="pct"/>
            <w:vAlign w:val="bottom"/>
          </w:tcPr>
          <w:p w:rsidR="00AC4344" w:rsidRPr="00666369" w:rsidRDefault="00AC4344" w:rsidP="00C07DD6">
            <w:pPr>
              <w:pStyle w:val="Default"/>
              <w:jc w:val="right"/>
              <w:rPr>
                <w:color w:val="auto"/>
                <w:lang w:val="en-US"/>
              </w:rPr>
            </w:pPr>
          </w:p>
        </w:tc>
      </w:tr>
      <w:tr w:rsidR="00AC4344" w:rsidRPr="00666369" w:rsidTr="00C07DD6">
        <w:trPr>
          <w:trHeight w:hRule="exact" w:val="284"/>
          <w:jc w:val="center"/>
        </w:trPr>
        <w:tc>
          <w:tcPr>
            <w:tcW w:w="367" w:type="pct"/>
          </w:tcPr>
          <w:p w:rsidR="00AC4344" w:rsidRPr="00867E1E" w:rsidRDefault="00AC4344" w:rsidP="00C07DD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7E1E">
              <w:rPr>
                <w:rFonts w:ascii="Arial" w:hAnsi="Arial" w:cs="Arial"/>
                <w:sz w:val="24"/>
                <w:szCs w:val="24"/>
                <w:lang w:val="en-US"/>
              </w:rPr>
              <w:t xml:space="preserve">12. </w:t>
            </w:r>
          </w:p>
        </w:tc>
        <w:tc>
          <w:tcPr>
            <w:tcW w:w="1920" w:type="pct"/>
          </w:tcPr>
          <w:p w:rsidR="00AC4344" w:rsidRPr="00867E1E" w:rsidRDefault="00AC4344" w:rsidP="00C07DD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F00141">
              <w:rPr>
                <w:rFonts w:ascii="Arial" w:hAnsi="Arial" w:cs="Arial"/>
                <w:sz w:val="24"/>
                <w:szCs w:val="24"/>
              </w:rPr>
              <w:t>Παραφλού</w:t>
            </w:r>
            <w:proofErr w:type="spellEnd"/>
            <w:r w:rsidRPr="00867E1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53" w:type="pct"/>
          </w:tcPr>
          <w:p w:rsidR="00AC4344" w:rsidRPr="00867E1E" w:rsidRDefault="00AC4344" w:rsidP="00C07D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67E1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150</w:t>
            </w:r>
          </w:p>
        </w:tc>
        <w:tc>
          <w:tcPr>
            <w:tcW w:w="877" w:type="pct"/>
          </w:tcPr>
          <w:p w:rsidR="00AC4344" w:rsidRPr="00666369" w:rsidRDefault="00AC4344" w:rsidP="00C07DD6">
            <w:pPr>
              <w:pStyle w:val="Default"/>
              <w:jc w:val="center"/>
              <w:rPr>
                <w:color w:val="auto"/>
                <w:lang w:val="en-US"/>
              </w:rPr>
            </w:pPr>
          </w:p>
        </w:tc>
        <w:tc>
          <w:tcPr>
            <w:tcW w:w="883" w:type="pct"/>
            <w:vAlign w:val="bottom"/>
          </w:tcPr>
          <w:p w:rsidR="00AC4344" w:rsidRPr="00666369" w:rsidRDefault="00AC4344" w:rsidP="00C07DD6">
            <w:pPr>
              <w:pStyle w:val="Default"/>
              <w:jc w:val="right"/>
              <w:rPr>
                <w:color w:val="auto"/>
                <w:lang w:val="en-US"/>
              </w:rPr>
            </w:pPr>
          </w:p>
        </w:tc>
      </w:tr>
      <w:tr w:rsidR="00AC4344" w:rsidRPr="007103F7" w:rsidTr="00C07DD6">
        <w:trPr>
          <w:trHeight w:hRule="exact" w:val="284"/>
          <w:jc w:val="center"/>
        </w:trPr>
        <w:tc>
          <w:tcPr>
            <w:tcW w:w="367" w:type="pct"/>
          </w:tcPr>
          <w:p w:rsidR="00AC4344" w:rsidRPr="008E2EA7" w:rsidRDefault="00AC4344" w:rsidP="00C07D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1920" w:type="pct"/>
          </w:tcPr>
          <w:p w:rsidR="00AC4344" w:rsidRPr="008E2EA7" w:rsidRDefault="00AC4344" w:rsidP="00C07D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>-30</w:t>
            </w:r>
          </w:p>
        </w:tc>
        <w:tc>
          <w:tcPr>
            <w:tcW w:w="953" w:type="pct"/>
          </w:tcPr>
          <w:p w:rsidR="00AC4344" w:rsidRPr="008E2EA7" w:rsidRDefault="00AC4344" w:rsidP="00C07D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877" w:type="pct"/>
          </w:tcPr>
          <w:p w:rsidR="00AC4344" w:rsidRPr="00CE7D5E" w:rsidRDefault="00AC4344" w:rsidP="00C07DD6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83" w:type="pct"/>
            <w:vAlign w:val="bottom"/>
          </w:tcPr>
          <w:p w:rsidR="00AC4344" w:rsidRPr="00CE7D5E" w:rsidRDefault="00AC4344" w:rsidP="00C07DD6">
            <w:pPr>
              <w:pStyle w:val="Default"/>
              <w:jc w:val="right"/>
              <w:rPr>
                <w:color w:val="auto"/>
              </w:rPr>
            </w:pPr>
          </w:p>
        </w:tc>
      </w:tr>
      <w:tr w:rsidR="00AC4344" w:rsidRPr="007103F7" w:rsidTr="00C07DD6">
        <w:trPr>
          <w:trHeight w:hRule="exact" w:val="284"/>
          <w:jc w:val="center"/>
        </w:trPr>
        <w:tc>
          <w:tcPr>
            <w:tcW w:w="367" w:type="pct"/>
          </w:tcPr>
          <w:p w:rsidR="00AC4344" w:rsidRPr="00F00141" w:rsidRDefault="00AC4344" w:rsidP="00C07D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00141">
              <w:rPr>
                <w:rFonts w:ascii="Arial" w:hAnsi="Arial" w:cs="Arial"/>
                <w:sz w:val="24"/>
                <w:szCs w:val="24"/>
              </w:rPr>
              <w:t xml:space="preserve">14. </w:t>
            </w:r>
          </w:p>
        </w:tc>
        <w:tc>
          <w:tcPr>
            <w:tcW w:w="1920" w:type="pct"/>
          </w:tcPr>
          <w:p w:rsidR="00AC4344" w:rsidRPr="00F00141" w:rsidRDefault="00AC4344" w:rsidP="00C07D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00141">
              <w:rPr>
                <w:rFonts w:ascii="Arial" w:hAnsi="Arial" w:cs="Arial"/>
                <w:sz w:val="24"/>
                <w:szCs w:val="24"/>
              </w:rPr>
              <w:t>Αντιπαγωτικό</w:t>
            </w:r>
            <w:proofErr w:type="spellEnd"/>
            <w:r w:rsidRPr="00F00141">
              <w:rPr>
                <w:rFonts w:ascii="Arial" w:hAnsi="Arial" w:cs="Arial"/>
                <w:sz w:val="24"/>
                <w:szCs w:val="24"/>
              </w:rPr>
              <w:t xml:space="preserve"> μηχανής-37 </w:t>
            </w:r>
          </w:p>
        </w:tc>
        <w:tc>
          <w:tcPr>
            <w:tcW w:w="953" w:type="pct"/>
          </w:tcPr>
          <w:p w:rsidR="00AC4344" w:rsidRPr="00F00141" w:rsidRDefault="00AC4344" w:rsidP="00C07D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77" w:type="pct"/>
          </w:tcPr>
          <w:p w:rsidR="00AC4344" w:rsidRPr="00CE7D5E" w:rsidRDefault="00AC4344" w:rsidP="00C07DD6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83" w:type="pct"/>
            <w:vAlign w:val="bottom"/>
          </w:tcPr>
          <w:p w:rsidR="00AC4344" w:rsidRPr="00CE7D5E" w:rsidRDefault="00AC4344" w:rsidP="00C07DD6">
            <w:pPr>
              <w:pStyle w:val="Default"/>
              <w:jc w:val="right"/>
              <w:rPr>
                <w:color w:val="auto"/>
              </w:rPr>
            </w:pPr>
          </w:p>
        </w:tc>
      </w:tr>
      <w:tr w:rsidR="00AC4344" w:rsidRPr="00CE7D5E" w:rsidTr="00C07DD6">
        <w:trPr>
          <w:trHeight w:hRule="exact" w:val="284"/>
          <w:jc w:val="center"/>
        </w:trPr>
        <w:tc>
          <w:tcPr>
            <w:tcW w:w="367" w:type="pct"/>
          </w:tcPr>
          <w:p w:rsidR="00AC4344" w:rsidRPr="00F00141" w:rsidRDefault="00AC4344" w:rsidP="00C07D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00141">
              <w:rPr>
                <w:rFonts w:ascii="Arial" w:hAnsi="Arial" w:cs="Arial"/>
                <w:sz w:val="24"/>
                <w:szCs w:val="24"/>
              </w:rPr>
              <w:t xml:space="preserve">15. </w:t>
            </w:r>
          </w:p>
        </w:tc>
        <w:tc>
          <w:tcPr>
            <w:tcW w:w="1920" w:type="pct"/>
          </w:tcPr>
          <w:p w:rsidR="00AC4344" w:rsidRPr="00F00141" w:rsidRDefault="00AC4344" w:rsidP="00C07D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00141">
              <w:rPr>
                <w:rFonts w:ascii="Arial" w:hAnsi="Arial" w:cs="Arial"/>
                <w:sz w:val="24"/>
                <w:szCs w:val="24"/>
              </w:rPr>
              <w:t xml:space="preserve">Τ2 </w:t>
            </w:r>
            <w:proofErr w:type="spellStart"/>
            <w:r w:rsidRPr="00F00141">
              <w:rPr>
                <w:rFonts w:ascii="Arial" w:hAnsi="Arial" w:cs="Arial"/>
                <w:sz w:val="24"/>
                <w:szCs w:val="24"/>
              </w:rPr>
              <w:t>χλοοκοπτικών</w:t>
            </w:r>
            <w:proofErr w:type="spellEnd"/>
            <w:r w:rsidRPr="00F0014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53" w:type="pct"/>
          </w:tcPr>
          <w:p w:rsidR="00AC4344" w:rsidRPr="00F00141" w:rsidRDefault="00AC4344" w:rsidP="00C07D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877" w:type="pct"/>
          </w:tcPr>
          <w:p w:rsidR="00AC4344" w:rsidRPr="00CE7D5E" w:rsidRDefault="00AC4344" w:rsidP="00C07DD6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83" w:type="pct"/>
            <w:vAlign w:val="bottom"/>
          </w:tcPr>
          <w:p w:rsidR="00AC4344" w:rsidRPr="00CE7D5E" w:rsidRDefault="00AC4344" w:rsidP="00C07DD6">
            <w:pPr>
              <w:pStyle w:val="Default"/>
              <w:jc w:val="right"/>
              <w:rPr>
                <w:color w:val="auto"/>
              </w:rPr>
            </w:pPr>
          </w:p>
        </w:tc>
      </w:tr>
      <w:tr w:rsidR="00AC4344" w:rsidRPr="00CE7D5E" w:rsidTr="00C07DD6">
        <w:trPr>
          <w:trHeight w:hRule="exact" w:val="284"/>
          <w:jc w:val="center"/>
        </w:trPr>
        <w:tc>
          <w:tcPr>
            <w:tcW w:w="367" w:type="pct"/>
          </w:tcPr>
          <w:p w:rsidR="00AC4344" w:rsidRPr="00F00141" w:rsidRDefault="00AC4344" w:rsidP="00C07D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00141">
              <w:rPr>
                <w:rFonts w:ascii="Arial" w:hAnsi="Arial" w:cs="Arial"/>
                <w:sz w:val="24"/>
                <w:szCs w:val="24"/>
              </w:rPr>
              <w:t xml:space="preserve">16. </w:t>
            </w:r>
          </w:p>
        </w:tc>
        <w:tc>
          <w:tcPr>
            <w:tcW w:w="1920" w:type="pct"/>
          </w:tcPr>
          <w:p w:rsidR="00AC4344" w:rsidRPr="00F00141" w:rsidRDefault="00AC4344" w:rsidP="00C07D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00141">
              <w:rPr>
                <w:rFonts w:ascii="Arial" w:hAnsi="Arial" w:cs="Arial"/>
                <w:sz w:val="24"/>
                <w:szCs w:val="24"/>
              </w:rPr>
              <w:t xml:space="preserve">Υγρά φρένων </w:t>
            </w:r>
          </w:p>
        </w:tc>
        <w:tc>
          <w:tcPr>
            <w:tcW w:w="953" w:type="pct"/>
          </w:tcPr>
          <w:p w:rsidR="00AC4344" w:rsidRPr="00F00141" w:rsidRDefault="00AC4344" w:rsidP="00C07D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77" w:type="pct"/>
          </w:tcPr>
          <w:p w:rsidR="00AC4344" w:rsidRPr="00CE7D5E" w:rsidRDefault="00AC4344" w:rsidP="00C07DD6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83" w:type="pct"/>
            <w:vAlign w:val="bottom"/>
          </w:tcPr>
          <w:p w:rsidR="00AC4344" w:rsidRPr="00CE7D5E" w:rsidRDefault="00AC4344" w:rsidP="00C07DD6">
            <w:pPr>
              <w:pStyle w:val="Default"/>
              <w:jc w:val="right"/>
              <w:rPr>
                <w:color w:val="auto"/>
              </w:rPr>
            </w:pPr>
          </w:p>
        </w:tc>
      </w:tr>
      <w:tr w:rsidR="00AC4344" w:rsidRPr="00CE7D5E" w:rsidTr="00C07DD6">
        <w:trPr>
          <w:trHeight w:hRule="exact" w:val="284"/>
          <w:jc w:val="center"/>
        </w:trPr>
        <w:tc>
          <w:tcPr>
            <w:tcW w:w="367" w:type="pct"/>
          </w:tcPr>
          <w:p w:rsidR="00AC4344" w:rsidRPr="00F00141" w:rsidRDefault="00AC4344" w:rsidP="00C07D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00141">
              <w:rPr>
                <w:rFonts w:ascii="Arial" w:hAnsi="Arial" w:cs="Arial"/>
                <w:sz w:val="24"/>
                <w:szCs w:val="24"/>
              </w:rPr>
              <w:t xml:space="preserve">17. </w:t>
            </w:r>
          </w:p>
        </w:tc>
        <w:tc>
          <w:tcPr>
            <w:tcW w:w="1920" w:type="pct"/>
          </w:tcPr>
          <w:p w:rsidR="00AC4344" w:rsidRPr="00F00141" w:rsidRDefault="00AC4344" w:rsidP="00C07D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00141">
              <w:rPr>
                <w:rFonts w:ascii="Arial" w:hAnsi="Arial" w:cs="Arial"/>
                <w:sz w:val="24"/>
                <w:szCs w:val="24"/>
              </w:rPr>
              <w:t>Αντισκωριακά</w:t>
            </w:r>
            <w:proofErr w:type="spellEnd"/>
          </w:p>
        </w:tc>
        <w:tc>
          <w:tcPr>
            <w:tcW w:w="953" w:type="pct"/>
          </w:tcPr>
          <w:p w:rsidR="00AC4344" w:rsidRPr="00F00141" w:rsidRDefault="00AC4344" w:rsidP="00C07D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77" w:type="pct"/>
          </w:tcPr>
          <w:p w:rsidR="00AC4344" w:rsidRPr="00CE7D5E" w:rsidRDefault="00AC4344" w:rsidP="00C07DD6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83" w:type="pct"/>
            <w:vAlign w:val="bottom"/>
          </w:tcPr>
          <w:p w:rsidR="00AC4344" w:rsidRPr="00CE7D5E" w:rsidRDefault="00AC4344" w:rsidP="00C07DD6">
            <w:pPr>
              <w:pStyle w:val="Default"/>
              <w:jc w:val="right"/>
              <w:rPr>
                <w:color w:val="auto"/>
              </w:rPr>
            </w:pPr>
          </w:p>
        </w:tc>
      </w:tr>
      <w:tr w:rsidR="00AC4344" w:rsidRPr="007103F7" w:rsidTr="00C07DD6">
        <w:trPr>
          <w:trHeight w:val="254"/>
          <w:jc w:val="center"/>
        </w:trPr>
        <w:tc>
          <w:tcPr>
            <w:tcW w:w="4117" w:type="pct"/>
            <w:gridSpan w:val="4"/>
          </w:tcPr>
          <w:p w:rsidR="00AC4344" w:rsidRPr="00CE7D5E" w:rsidRDefault="00AC4344" w:rsidP="00C07D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7D5E">
              <w:rPr>
                <w:rFonts w:ascii="Arial" w:hAnsi="Arial" w:cs="Arial"/>
                <w:b/>
                <w:sz w:val="24"/>
                <w:szCs w:val="24"/>
              </w:rPr>
              <w:t>ΣΥΝΟΛΙΚΗ ΤΙΜΗ</w:t>
            </w:r>
          </w:p>
        </w:tc>
        <w:tc>
          <w:tcPr>
            <w:tcW w:w="883" w:type="pct"/>
            <w:vAlign w:val="bottom"/>
          </w:tcPr>
          <w:p w:rsidR="00AC4344" w:rsidRPr="002D5B6F" w:rsidRDefault="00AC4344" w:rsidP="00C07DD6">
            <w:pPr>
              <w:pStyle w:val="Default"/>
              <w:jc w:val="right"/>
              <w:rPr>
                <w:color w:val="auto"/>
                <w:sz w:val="23"/>
                <w:szCs w:val="23"/>
              </w:rPr>
            </w:pPr>
          </w:p>
        </w:tc>
      </w:tr>
      <w:tr w:rsidR="00AC4344" w:rsidRPr="00CE7D5E" w:rsidTr="00C07DD6">
        <w:trPr>
          <w:jc w:val="center"/>
        </w:trPr>
        <w:tc>
          <w:tcPr>
            <w:tcW w:w="4117" w:type="pct"/>
            <w:gridSpan w:val="4"/>
          </w:tcPr>
          <w:p w:rsidR="00AC4344" w:rsidRPr="00CE7D5E" w:rsidRDefault="00AC4344" w:rsidP="00C07D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Φ.Π.Α 2</w:t>
            </w:r>
            <w:r w:rsidRPr="00666369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CE7D5E">
              <w:rPr>
                <w:rFonts w:ascii="Arial" w:hAnsi="Arial" w:cs="Arial"/>
                <w:b/>
                <w:sz w:val="24"/>
                <w:szCs w:val="24"/>
              </w:rPr>
              <w:t xml:space="preserve">% </w:t>
            </w:r>
          </w:p>
        </w:tc>
        <w:tc>
          <w:tcPr>
            <w:tcW w:w="883" w:type="pct"/>
            <w:vAlign w:val="bottom"/>
          </w:tcPr>
          <w:p w:rsidR="00AC4344" w:rsidRPr="002D5B6F" w:rsidRDefault="00AC4344" w:rsidP="00C07DD6">
            <w:pPr>
              <w:pStyle w:val="Default"/>
              <w:jc w:val="right"/>
              <w:rPr>
                <w:color w:val="auto"/>
                <w:sz w:val="23"/>
                <w:szCs w:val="23"/>
              </w:rPr>
            </w:pPr>
          </w:p>
        </w:tc>
      </w:tr>
      <w:tr w:rsidR="00AC4344" w:rsidRPr="00CE7D5E" w:rsidTr="00C07DD6">
        <w:trPr>
          <w:jc w:val="center"/>
        </w:trPr>
        <w:tc>
          <w:tcPr>
            <w:tcW w:w="4117" w:type="pct"/>
            <w:gridSpan w:val="4"/>
          </w:tcPr>
          <w:p w:rsidR="00AC4344" w:rsidRPr="00CE7D5E" w:rsidRDefault="00AC4344" w:rsidP="00C07D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7D5E">
              <w:rPr>
                <w:rFonts w:ascii="Arial" w:hAnsi="Arial" w:cs="Arial"/>
                <w:b/>
                <w:sz w:val="24"/>
                <w:szCs w:val="24"/>
              </w:rPr>
              <w:t>ΓΕΝΙΚΟ ΣΥΝΟΛΟ</w:t>
            </w:r>
          </w:p>
        </w:tc>
        <w:tc>
          <w:tcPr>
            <w:tcW w:w="883" w:type="pct"/>
            <w:vAlign w:val="bottom"/>
          </w:tcPr>
          <w:p w:rsidR="00AC4344" w:rsidRPr="002D5B6F" w:rsidRDefault="00AC4344" w:rsidP="00C07DD6">
            <w:pPr>
              <w:pStyle w:val="Default"/>
              <w:jc w:val="right"/>
              <w:rPr>
                <w:b/>
                <w:color w:val="auto"/>
                <w:sz w:val="23"/>
                <w:szCs w:val="23"/>
              </w:rPr>
            </w:pPr>
          </w:p>
        </w:tc>
      </w:tr>
    </w:tbl>
    <w:p w:rsidR="00AC4344" w:rsidRDefault="00AC4344" w:rsidP="00AC43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C4344" w:rsidRDefault="00AC4344" w:rsidP="00AC43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C4344" w:rsidRDefault="00AC4344" w:rsidP="00AC43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C4344" w:rsidRDefault="00AC4344" w:rsidP="00AC43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C4344" w:rsidRDefault="00AC4344" w:rsidP="00AC43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C4344" w:rsidRDefault="00AC4344" w:rsidP="00AC43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C4344" w:rsidRDefault="00AC4344" w:rsidP="00AC43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C4344" w:rsidRDefault="00AC4344" w:rsidP="00AC43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C4344" w:rsidRDefault="00AC4344" w:rsidP="00AC43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C4344" w:rsidRDefault="00AC4344" w:rsidP="00AC434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8642" w:type="dxa"/>
        <w:tblInd w:w="91" w:type="dxa"/>
        <w:tblLook w:val="04A0"/>
      </w:tblPr>
      <w:tblGrid>
        <w:gridCol w:w="745"/>
        <w:gridCol w:w="2320"/>
        <w:gridCol w:w="1722"/>
        <w:gridCol w:w="2004"/>
        <w:gridCol w:w="1851"/>
      </w:tblGrid>
      <w:tr w:rsidR="00AC4344" w:rsidRPr="0031167B" w:rsidTr="00C07DD6">
        <w:trPr>
          <w:trHeight w:val="678"/>
        </w:trPr>
        <w:tc>
          <w:tcPr>
            <w:tcW w:w="86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C4344" w:rsidRPr="0031167B" w:rsidRDefault="00AC4344" w:rsidP="00C07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1167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lastRenderedPageBreak/>
              <w:t xml:space="preserve">ΒΙΟΑΠΟΚΟΔΟΜΗΣΙΜΟ ΛΙΠΑΝΤΙΚΟ ΥΔΡΑΥΛΙΚΩΝ ΣΥΣΤΗΜΑΤΩΝ ISO 46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ΣΕ ΒΑΡΕΛΙ </w:t>
            </w:r>
            <w:r w:rsidRPr="0031167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208 ΛΙΤΡΩΝ ΟΧΗΜΑΤΩΝ ΔΗΜΟΥ ΠΥΔΝΑΣ-ΚΟΛΙΝΔΡΟΥ </w:t>
            </w:r>
          </w:p>
        </w:tc>
      </w:tr>
      <w:tr w:rsidR="00AC4344" w:rsidRPr="0031167B" w:rsidTr="00C07DD6">
        <w:trPr>
          <w:trHeight w:val="964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C4344" w:rsidRPr="0031167B" w:rsidRDefault="00AC4344" w:rsidP="00C07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1167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Α/Α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C4344" w:rsidRPr="0031167B" w:rsidRDefault="00AC4344" w:rsidP="00C07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1167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ΕΙΔΟΣ ΛΙΠΑΝΤΙΚΟΥ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C4344" w:rsidRPr="0031167B" w:rsidRDefault="00AC4344" w:rsidP="00C07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1167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Προυπολ</w:t>
            </w:r>
            <w:proofErr w:type="spellEnd"/>
            <w:r w:rsidRPr="0031167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/νη ποσότητα σε λίτρα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C4344" w:rsidRPr="0031167B" w:rsidRDefault="00AC4344" w:rsidP="00C07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1167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Τιμή Μονάδος χωρίς ΦΠΑ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C4344" w:rsidRPr="0031167B" w:rsidRDefault="00AC4344" w:rsidP="00C07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1167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Σύνολο</w:t>
            </w:r>
          </w:p>
        </w:tc>
      </w:tr>
      <w:tr w:rsidR="00AC4344" w:rsidRPr="0031167B" w:rsidTr="00C07DD6">
        <w:trPr>
          <w:trHeight w:val="1415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C4344" w:rsidRPr="0031167B" w:rsidRDefault="00AC4344" w:rsidP="00C07D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1167B">
              <w:rPr>
                <w:rFonts w:ascii="Arial" w:eastAsia="Times New Roman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C4344" w:rsidRPr="0031167B" w:rsidRDefault="00AC4344" w:rsidP="00C07D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1167B">
              <w:rPr>
                <w:rFonts w:ascii="Arial" w:eastAsia="Times New Roman" w:hAnsi="Arial" w:cs="Arial"/>
                <w:sz w:val="24"/>
                <w:szCs w:val="24"/>
              </w:rPr>
              <w:t>Βιοαποικοδομήσιμο</w:t>
            </w:r>
            <w:proofErr w:type="spellEnd"/>
            <w:r w:rsidRPr="0031167B">
              <w:rPr>
                <w:rFonts w:ascii="Arial" w:eastAsia="Times New Roman" w:hAnsi="Arial" w:cs="Arial"/>
                <w:sz w:val="24"/>
                <w:szCs w:val="24"/>
              </w:rPr>
              <w:t xml:space="preserve"> λιπαντικό υδραυλικών συστημάτων ISO 46 σε βαρέλι 208 λίτρων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C4344" w:rsidRPr="0031167B" w:rsidRDefault="00AC4344" w:rsidP="00C07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C4344" w:rsidRPr="0031167B" w:rsidRDefault="00AC4344" w:rsidP="00C07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C4344" w:rsidRPr="0031167B" w:rsidRDefault="00AC4344" w:rsidP="00C07D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C4344" w:rsidRPr="0031167B" w:rsidTr="00C07DD6">
        <w:trPr>
          <w:trHeight w:val="331"/>
        </w:trPr>
        <w:tc>
          <w:tcPr>
            <w:tcW w:w="66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C4344" w:rsidRPr="0031167B" w:rsidRDefault="00AC4344" w:rsidP="00C07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1167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ΣΥΝΟΛΙΚΗ ΤΙΜΗ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C4344" w:rsidRPr="0031167B" w:rsidRDefault="00AC4344" w:rsidP="00C07D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AC4344" w:rsidRPr="0031167B" w:rsidTr="00C07DD6">
        <w:trPr>
          <w:trHeight w:val="331"/>
        </w:trPr>
        <w:tc>
          <w:tcPr>
            <w:tcW w:w="66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C4344" w:rsidRPr="0031167B" w:rsidRDefault="00AC4344" w:rsidP="00C07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1167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Φ.Π.Α 24%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C4344" w:rsidRPr="0031167B" w:rsidRDefault="00AC4344" w:rsidP="00C07D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AC4344" w:rsidRPr="0031167B" w:rsidTr="00C07DD6">
        <w:trPr>
          <w:trHeight w:val="331"/>
        </w:trPr>
        <w:tc>
          <w:tcPr>
            <w:tcW w:w="66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C4344" w:rsidRPr="0031167B" w:rsidRDefault="00AC4344" w:rsidP="00C07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1167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ΓΕΝΙΚΟ ΣΥΝΟΛΟ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C4344" w:rsidRPr="0031167B" w:rsidRDefault="00AC4344" w:rsidP="00C07D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</w:tr>
    </w:tbl>
    <w:p w:rsidR="00AC4344" w:rsidRDefault="00AC4344" w:rsidP="00AC434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C4344" w:rsidRDefault="00AC4344" w:rsidP="00AC434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C4344" w:rsidRPr="00F41A0D" w:rsidRDefault="00AC4344" w:rsidP="00AC434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Αιγίνιο     -     - 2026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AC4344" w:rsidRPr="00DE5CD5" w:rsidRDefault="00AC4344" w:rsidP="00AC434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CE7D5E">
        <w:rPr>
          <w:rFonts w:ascii="Arial" w:hAnsi="Arial" w:cs="Arial"/>
          <w:sz w:val="24"/>
          <w:szCs w:val="24"/>
        </w:rPr>
        <w:tab/>
      </w:r>
      <w:r w:rsidRPr="00CE7D5E">
        <w:rPr>
          <w:rFonts w:ascii="Arial" w:hAnsi="Arial" w:cs="Arial"/>
          <w:sz w:val="24"/>
          <w:szCs w:val="24"/>
        </w:rPr>
        <w:tab/>
      </w:r>
      <w:r w:rsidRPr="00CE7D5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</w:t>
      </w:r>
      <w:r w:rsidRPr="007361E4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>Ο ΠΡΟΣΦΕΡΩΝ</w:t>
      </w:r>
    </w:p>
    <w:p w:rsidR="00AC4344" w:rsidRDefault="00AC4344" w:rsidP="00AC4344"/>
    <w:p w:rsidR="00AC0E11" w:rsidRDefault="00AC4344"/>
    <w:sectPr w:rsidR="00AC0E11" w:rsidSect="009172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4344"/>
    <w:rsid w:val="00054188"/>
    <w:rsid w:val="008847A3"/>
    <w:rsid w:val="009172F4"/>
    <w:rsid w:val="00AC4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344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434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983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1</cp:revision>
  <dcterms:created xsi:type="dcterms:W3CDTF">2026-01-21T08:04:00Z</dcterms:created>
  <dcterms:modified xsi:type="dcterms:W3CDTF">2026-01-21T08:05:00Z</dcterms:modified>
</cp:coreProperties>
</file>